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D905" w14:textId="7429FB76" w:rsidR="0027115B" w:rsidRPr="00392999" w:rsidRDefault="004C11E2">
      <w:pPr>
        <w:rPr>
          <w:rFonts w:ascii="Times New Roman" w:hAnsi="Times New Roman" w:cs="Times New Roman"/>
          <w:b/>
          <w:sz w:val="32"/>
          <w:szCs w:val="32"/>
        </w:rPr>
      </w:pPr>
      <w:r w:rsidRPr="00280904">
        <w:rPr>
          <w:rFonts w:ascii="Times New Roman" w:hAnsi="Times New Roman" w:cs="Times New Roman"/>
          <w:b/>
          <w:sz w:val="36"/>
          <w:szCs w:val="36"/>
        </w:rPr>
        <w:t xml:space="preserve">Programma </w:t>
      </w:r>
      <w:r w:rsidR="00280904" w:rsidRPr="00280904">
        <w:rPr>
          <w:rFonts w:ascii="Times New Roman" w:hAnsi="Times New Roman" w:cs="Times New Roman"/>
          <w:b/>
          <w:sz w:val="36"/>
          <w:szCs w:val="36"/>
        </w:rPr>
        <w:t>di matematica</w:t>
      </w:r>
      <w:r w:rsidR="00280904">
        <w:rPr>
          <w:rFonts w:ascii="Times New Roman" w:hAnsi="Times New Roman" w:cs="Times New Roman"/>
          <w:b/>
          <w:sz w:val="32"/>
          <w:szCs w:val="32"/>
        </w:rPr>
        <w:t xml:space="preserve">               classe </w:t>
      </w:r>
      <w:r w:rsidRPr="00392999">
        <w:rPr>
          <w:rFonts w:ascii="Times New Roman" w:hAnsi="Times New Roman" w:cs="Times New Roman"/>
          <w:b/>
          <w:sz w:val="32"/>
          <w:szCs w:val="32"/>
        </w:rPr>
        <w:t xml:space="preserve">IID             </w:t>
      </w:r>
      <w:r w:rsidR="00740274" w:rsidRPr="00740274">
        <w:rPr>
          <w:rFonts w:ascii="Times New Roman" w:hAnsi="Times New Roman" w:cs="Times New Roman"/>
          <w:b/>
          <w:sz w:val="24"/>
          <w:szCs w:val="24"/>
        </w:rPr>
        <w:t>a.s. 201</w:t>
      </w:r>
      <w:r w:rsidR="000F39B9">
        <w:rPr>
          <w:rFonts w:ascii="Times New Roman" w:hAnsi="Times New Roman" w:cs="Times New Roman"/>
          <w:b/>
          <w:sz w:val="24"/>
          <w:szCs w:val="24"/>
        </w:rPr>
        <w:t>9</w:t>
      </w:r>
      <w:r w:rsidR="00740274" w:rsidRPr="00740274">
        <w:rPr>
          <w:rFonts w:ascii="Times New Roman" w:hAnsi="Times New Roman" w:cs="Times New Roman"/>
          <w:b/>
          <w:sz w:val="24"/>
          <w:szCs w:val="24"/>
        </w:rPr>
        <w:t>/</w:t>
      </w:r>
      <w:r w:rsidR="000F39B9">
        <w:rPr>
          <w:rFonts w:ascii="Times New Roman" w:hAnsi="Times New Roman" w:cs="Times New Roman"/>
          <w:b/>
          <w:sz w:val="24"/>
          <w:szCs w:val="24"/>
        </w:rPr>
        <w:t>20</w:t>
      </w:r>
      <w:r w:rsidRPr="0039299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E2645" w:rsidRPr="0039299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9299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6D17A31" w14:textId="0322A698" w:rsidR="004C11E2" w:rsidRDefault="004C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: </w:t>
      </w:r>
      <w:r w:rsidR="009F0CBC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Marcello Cataldo</w:t>
      </w:r>
    </w:p>
    <w:p w14:paraId="0D49A0CA" w14:textId="177287B7" w:rsidR="004C11E2" w:rsidRDefault="004C11E2" w:rsidP="004C1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 w:rsidR="003E40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0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1909971"/>
      <w:r>
        <w:rPr>
          <w:rFonts w:ascii="Times New Roman" w:hAnsi="Times New Roman" w:cs="Times New Roman"/>
          <w:sz w:val="24"/>
          <w:szCs w:val="24"/>
        </w:rPr>
        <w:t>Bergamini, Trifone, Barozzi-</w:t>
      </w:r>
      <w:r w:rsidR="00EA177B">
        <w:rPr>
          <w:rFonts w:ascii="Times New Roman" w:hAnsi="Times New Roman" w:cs="Times New Roman"/>
          <w:sz w:val="24"/>
          <w:szCs w:val="24"/>
        </w:rPr>
        <w:t>Matematica.blu</w:t>
      </w:r>
      <w:r w:rsidR="005E21D2">
        <w:rPr>
          <w:rFonts w:ascii="Times New Roman" w:hAnsi="Times New Roman" w:cs="Times New Roman"/>
          <w:sz w:val="24"/>
          <w:szCs w:val="24"/>
        </w:rPr>
        <w:t>1</w:t>
      </w:r>
      <w:r w:rsidR="00EA177B">
        <w:rPr>
          <w:rFonts w:ascii="Times New Roman" w:hAnsi="Times New Roman" w:cs="Times New Roman"/>
          <w:sz w:val="24"/>
          <w:szCs w:val="24"/>
        </w:rPr>
        <w:t xml:space="preserve">-seconda edizione- </w:t>
      </w:r>
      <w:r>
        <w:rPr>
          <w:rFonts w:ascii="Times New Roman" w:hAnsi="Times New Roman" w:cs="Times New Roman"/>
          <w:sz w:val="24"/>
          <w:szCs w:val="24"/>
        </w:rPr>
        <w:t>Zanichelli</w:t>
      </w:r>
    </w:p>
    <w:bookmarkEnd w:id="0"/>
    <w:p w14:paraId="47153DDE" w14:textId="40AF12D7" w:rsidR="005E21D2" w:rsidRDefault="004C11E2" w:rsidP="005E2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1D2">
        <w:rPr>
          <w:rFonts w:ascii="Times New Roman" w:hAnsi="Times New Roman" w:cs="Times New Roman"/>
          <w:sz w:val="24"/>
          <w:szCs w:val="24"/>
        </w:rPr>
        <w:t>Bergamini, Trifone, Barozzi-Matematica.blu2-seconda edizione- Zanichelli</w:t>
      </w:r>
    </w:p>
    <w:p w14:paraId="0717E41C" w14:textId="14F341CC" w:rsidR="00392999" w:rsidRDefault="00392999" w:rsidP="004C1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6CCAE" w14:textId="1BF7911B" w:rsidR="00392999" w:rsidRDefault="00392999" w:rsidP="0039299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000000"/>
          <w:sz w:val="28"/>
          <w:szCs w:val="28"/>
        </w:rPr>
        <w:t>Algebra</w:t>
      </w:r>
    </w:p>
    <w:p w14:paraId="038677FA" w14:textId="77777777" w:rsidR="00380B40" w:rsidRPr="00392999" w:rsidRDefault="00380B40" w:rsidP="0039299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70621" w14:textId="58B56A04" w:rsidR="00392999" w:rsidRDefault="00380B40" w:rsidP="00392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0B40">
        <w:rPr>
          <w:rFonts w:ascii="Times New Roman" w:hAnsi="Times New Roman" w:cs="Times New Roman"/>
          <w:sz w:val="24"/>
          <w:szCs w:val="24"/>
          <w:u w:val="single"/>
        </w:rPr>
        <w:t>MODULO 1</w:t>
      </w:r>
    </w:p>
    <w:p w14:paraId="42B0FE22" w14:textId="77777777" w:rsidR="00380B40" w:rsidRPr="00380B40" w:rsidRDefault="00380B40" w:rsidP="00392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F2EE70" w14:textId="4755CB36" w:rsidR="00392999" w:rsidRDefault="00E22802" w:rsidP="001131C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2802">
        <w:rPr>
          <w:rFonts w:ascii="Times New Roman" w:hAnsi="Times New Roman" w:cs="Times New Roman"/>
          <w:i/>
          <w:color w:val="000000"/>
          <w:sz w:val="24"/>
          <w:szCs w:val="24"/>
        </w:rPr>
        <w:t>Unità 1:</w:t>
      </w:r>
      <w:r w:rsidR="003E4054" w:rsidRPr="00E22802">
        <w:rPr>
          <w:rFonts w:ascii="Times New Roman" w:hAnsi="Times New Roman" w:cs="Times New Roman"/>
          <w:i/>
          <w:color w:val="000000"/>
          <w:sz w:val="24"/>
          <w:szCs w:val="24"/>
        </w:rPr>
        <w:t>Le disequazioni lineari</w:t>
      </w:r>
    </w:p>
    <w:p w14:paraId="4161A0CC" w14:textId="77777777" w:rsidR="00E22802" w:rsidRPr="00E22802" w:rsidRDefault="00E22802" w:rsidP="001131C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DB21F58" w14:textId="22221E6C" w:rsidR="00B21E0B" w:rsidRDefault="003E4054" w:rsidP="001131C3">
      <w:pPr>
        <w:pStyle w:val="Testonorma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disuguaglianze numeriche</w:t>
      </w:r>
      <w:r w:rsidR="00B21E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E0B">
        <w:rPr>
          <w:rFonts w:ascii="Times New Roman" w:hAnsi="Times New Roman"/>
          <w:color w:val="000000"/>
          <w:sz w:val="24"/>
          <w:szCs w:val="24"/>
        </w:rPr>
        <w:t>Le d</w:t>
      </w:r>
      <w:r w:rsidR="00392999" w:rsidRPr="00975A4A">
        <w:rPr>
          <w:rFonts w:ascii="Times New Roman" w:hAnsi="Times New Roman"/>
          <w:color w:val="000000"/>
          <w:sz w:val="24"/>
          <w:szCs w:val="24"/>
        </w:rPr>
        <w:t xml:space="preserve">isequazioni di </w:t>
      </w:r>
      <w:r w:rsidR="00B21E0B">
        <w:rPr>
          <w:rFonts w:ascii="Times New Roman" w:hAnsi="Times New Roman"/>
          <w:color w:val="000000"/>
          <w:sz w:val="24"/>
          <w:szCs w:val="24"/>
        </w:rPr>
        <w:t xml:space="preserve">primo grado. Le disequazioni intere. </w:t>
      </w:r>
      <w:r w:rsidR="00E32D75">
        <w:rPr>
          <w:rFonts w:ascii="Times New Roman" w:hAnsi="Times New Roman"/>
          <w:color w:val="000000"/>
          <w:sz w:val="24"/>
          <w:szCs w:val="24"/>
        </w:rPr>
        <w:t xml:space="preserve">Le disequazioni letterali. </w:t>
      </w:r>
      <w:r w:rsidR="00B21E0B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392999" w:rsidRPr="00975A4A">
        <w:rPr>
          <w:rFonts w:ascii="Times New Roman" w:hAnsi="Times New Roman"/>
          <w:color w:val="000000"/>
          <w:sz w:val="24"/>
          <w:szCs w:val="24"/>
        </w:rPr>
        <w:t>disequazioni fratte</w:t>
      </w:r>
      <w:r w:rsidR="00E32D75">
        <w:rPr>
          <w:rFonts w:ascii="Times New Roman" w:hAnsi="Times New Roman"/>
          <w:color w:val="000000"/>
          <w:sz w:val="24"/>
          <w:szCs w:val="24"/>
        </w:rPr>
        <w:t xml:space="preserve"> e il metodo del prodotto dei segni.</w:t>
      </w:r>
      <w:r w:rsidR="00B21E0B">
        <w:rPr>
          <w:rFonts w:ascii="Times New Roman" w:hAnsi="Times New Roman"/>
          <w:color w:val="000000"/>
          <w:sz w:val="24"/>
          <w:szCs w:val="24"/>
        </w:rPr>
        <w:t xml:space="preserve"> I sistemi di disequazioni. </w:t>
      </w:r>
      <w:r w:rsidR="00E32D75">
        <w:rPr>
          <w:rFonts w:ascii="Times New Roman" w:hAnsi="Times New Roman"/>
          <w:color w:val="000000"/>
          <w:sz w:val="24"/>
          <w:szCs w:val="24"/>
        </w:rPr>
        <w:t>D</w:t>
      </w:r>
      <w:r w:rsidR="00B21E0B">
        <w:rPr>
          <w:rFonts w:ascii="Times New Roman" w:hAnsi="Times New Roman"/>
          <w:color w:val="000000"/>
          <w:sz w:val="24"/>
          <w:szCs w:val="24"/>
        </w:rPr>
        <w:t>isequazioni con valori assoluti.</w:t>
      </w:r>
    </w:p>
    <w:p w14:paraId="456958F2" w14:textId="77777777" w:rsidR="00B21E0B" w:rsidRDefault="00B21E0B" w:rsidP="00392999">
      <w:pPr>
        <w:pStyle w:val="Testonormale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61DEB" w14:textId="59628534" w:rsidR="00BA73DC" w:rsidRPr="00E22802" w:rsidRDefault="00E22802" w:rsidP="00392999">
      <w:pPr>
        <w:pStyle w:val="Testonormale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2802">
        <w:rPr>
          <w:rFonts w:ascii="Times New Roman" w:hAnsi="Times New Roman"/>
          <w:i/>
          <w:color w:val="000000"/>
          <w:sz w:val="24"/>
          <w:szCs w:val="24"/>
        </w:rPr>
        <w:t xml:space="preserve">Unità 2: </w:t>
      </w:r>
      <w:r w:rsidR="005C2023" w:rsidRPr="00E22802">
        <w:rPr>
          <w:rFonts w:ascii="Times New Roman" w:hAnsi="Times New Roman"/>
          <w:i/>
          <w:color w:val="000000"/>
          <w:sz w:val="24"/>
          <w:szCs w:val="24"/>
        </w:rPr>
        <w:t>I sistemi lineari</w:t>
      </w:r>
    </w:p>
    <w:p w14:paraId="339D0697" w14:textId="77777777" w:rsidR="00E22802" w:rsidRDefault="00E22802" w:rsidP="00392999">
      <w:pPr>
        <w:pStyle w:val="Testonormale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E253492" w14:textId="15BA8CBA" w:rsidR="00392999" w:rsidRPr="00975A4A" w:rsidRDefault="005C2023" w:rsidP="00392999">
      <w:pPr>
        <w:pStyle w:val="Testonorma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sistemi di due equazioni in due incognite. Il metodo di sostituzione. I sistemi determinati, impossibili, indeterminati. </w:t>
      </w:r>
      <w:r w:rsidR="001D1C86">
        <w:rPr>
          <w:rFonts w:ascii="Times New Roman" w:hAnsi="Times New Roman"/>
          <w:color w:val="000000"/>
          <w:sz w:val="24"/>
          <w:szCs w:val="24"/>
        </w:rPr>
        <w:t xml:space="preserve">Significato geometrico della risoluzione di un sistema lineare. </w:t>
      </w:r>
      <w:r>
        <w:rPr>
          <w:rFonts w:ascii="Times New Roman" w:hAnsi="Times New Roman"/>
          <w:color w:val="000000"/>
          <w:sz w:val="24"/>
          <w:szCs w:val="24"/>
        </w:rPr>
        <w:t xml:space="preserve">Il metodo del confronto. Il metodo di riduzione. Il metodo di Cramer. I sistemi letterali. I sistemi di tre equazioni in tre incognite. Sistemi lineari </w:t>
      </w:r>
      <w:r w:rsidR="003403D6">
        <w:rPr>
          <w:rFonts w:ascii="Times New Roman" w:hAnsi="Times New Roman"/>
          <w:color w:val="000000"/>
          <w:sz w:val="24"/>
          <w:szCs w:val="24"/>
        </w:rPr>
        <w:t>numerici fratti. P</w:t>
      </w:r>
      <w:r>
        <w:rPr>
          <w:rFonts w:ascii="Times New Roman" w:hAnsi="Times New Roman"/>
          <w:color w:val="000000"/>
          <w:sz w:val="24"/>
          <w:szCs w:val="24"/>
        </w:rPr>
        <w:t>roblemi</w:t>
      </w:r>
      <w:r w:rsidR="003403D6">
        <w:rPr>
          <w:rFonts w:ascii="Times New Roman" w:hAnsi="Times New Roman"/>
          <w:color w:val="000000"/>
          <w:sz w:val="24"/>
          <w:szCs w:val="24"/>
        </w:rPr>
        <w:t xml:space="preserve"> risolubili con sistemi lineari</w:t>
      </w:r>
    </w:p>
    <w:p w14:paraId="445E7658" w14:textId="77777777" w:rsidR="00392999" w:rsidRPr="00CE2645" w:rsidRDefault="00392999" w:rsidP="00392999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6EED55F" w14:textId="2A129B82" w:rsidR="00392999" w:rsidRDefault="00E22802" w:rsidP="00007F8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2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Unità 3: </w:t>
      </w:r>
      <w:r w:rsidR="004B7D43" w:rsidRPr="00E22802">
        <w:rPr>
          <w:rFonts w:ascii="Times New Roman" w:hAnsi="Times New Roman" w:cs="Times New Roman"/>
          <w:i/>
          <w:color w:val="000000"/>
          <w:sz w:val="24"/>
          <w:szCs w:val="24"/>
        </w:rPr>
        <w:t>I n</w:t>
      </w:r>
      <w:r w:rsidR="00392999" w:rsidRPr="00E22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umeri reali e </w:t>
      </w:r>
      <w:r w:rsidR="004B7D43" w:rsidRPr="00E22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r w:rsidR="00392999" w:rsidRPr="00E22802">
        <w:rPr>
          <w:rFonts w:ascii="Times New Roman" w:hAnsi="Times New Roman" w:cs="Times New Roman"/>
          <w:i/>
          <w:color w:val="000000"/>
          <w:sz w:val="24"/>
          <w:szCs w:val="24"/>
        </w:rPr>
        <w:t>radicali</w:t>
      </w:r>
    </w:p>
    <w:p w14:paraId="26E49D19" w14:textId="77777777" w:rsidR="00E22802" w:rsidRPr="00E22802" w:rsidRDefault="00E22802" w:rsidP="00007F8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7CA1AF" w14:textId="4D9CF415" w:rsidR="00007F87" w:rsidRDefault="00007F87" w:rsidP="00007F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necessità di ampliare l’insieme </w:t>
      </w:r>
      <w:r w:rsidRPr="00280D89"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Dai numeri razionali ai numeri reali. I radicali. 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 xml:space="preserve">Condizione di esistenza per radicali di ordine pari. La proprietà invariantiva dei radicali e la semplificazione.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moltiplicazione e la divisione fra radicali. </w:t>
      </w:r>
      <w:r w:rsidR="00AC610F">
        <w:rPr>
          <w:rFonts w:ascii="Times New Roman" w:hAnsi="Times New Roman" w:cs="Times New Roman"/>
          <w:color w:val="000000"/>
          <w:sz w:val="24"/>
          <w:szCs w:val="24"/>
        </w:rPr>
        <w:t xml:space="preserve">Il trasporto di un fattore fuori dal segno di radice. 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 xml:space="preserve">Il trasporto di un fattore sotto il segno di radice. </w:t>
      </w:r>
      <w:r w:rsidR="001D1C86">
        <w:rPr>
          <w:rFonts w:ascii="Times New Roman" w:hAnsi="Times New Roman" w:cs="Times New Roman"/>
          <w:color w:val="000000"/>
          <w:sz w:val="24"/>
          <w:szCs w:val="24"/>
        </w:rPr>
        <w:t xml:space="preserve">La potenza e la radice di un </w:t>
      </w:r>
      <w:r w:rsidR="00AC610F">
        <w:rPr>
          <w:rFonts w:ascii="Times New Roman" w:hAnsi="Times New Roman" w:cs="Times New Roman"/>
          <w:color w:val="000000"/>
          <w:sz w:val="24"/>
          <w:szCs w:val="24"/>
        </w:rPr>
        <w:t>radicale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1C86">
        <w:rPr>
          <w:rFonts w:ascii="Times New Roman" w:hAnsi="Times New Roman" w:cs="Times New Roman"/>
          <w:color w:val="000000"/>
          <w:sz w:val="24"/>
          <w:szCs w:val="24"/>
        </w:rPr>
        <w:t>L’addizione e la sottrazione di radicali. La razionalizzazione del denominatore di una frazione. I radicali quadratici doppi</w:t>
      </w:r>
      <w:r w:rsidR="00280D89">
        <w:rPr>
          <w:rFonts w:ascii="Times New Roman" w:hAnsi="Times New Roman" w:cs="Times New Roman"/>
          <w:color w:val="000000"/>
          <w:sz w:val="24"/>
          <w:szCs w:val="24"/>
        </w:rPr>
        <w:t xml:space="preserve">. Le equazioni, i sistemi e le disequazioni con coefficienti irrazionali. I radicali in </w:t>
      </w:r>
      <w:r w:rsidR="00280D89" w:rsidRPr="00280D8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280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80D89">
        <w:rPr>
          <w:rFonts w:ascii="Times New Roman" w:hAnsi="Times New Roman" w:cs="Times New Roman"/>
          <w:color w:val="000000"/>
          <w:sz w:val="24"/>
          <w:szCs w:val="24"/>
        </w:rPr>
        <w:t xml:space="preserve">condizioni di esistenza, la semplificazione e il valore assoluto, 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 xml:space="preserve">condizioni per </w:t>
      </w:r>
      <w:r w:rsidR="00280D89">
        <w:rPr>
          <w:rFonts w:ascii="Times New Roman" w:hAnsi="Times New Roman" w:cs="Times New Roman"/>
          <w:color w:val="000000"/>
          <w:sz w:val="24"/>
          <w:szCs w:val="24"/>
        </w:rPr>
        <w:t>il trasporto fuori dal segno di radice e dentro al segno di radice.</w:t>
      </w:r>
    </w:p>
    <w:p w14:paraId="194CA38C" w14:textId="2C2AE423" w:rsidR="00380B40" w:rsidRDefault="00380B40" w:rsidP="00007F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EE7FD" w14:textId="748C3FF7" w:rsidR="00380B40" w:rsidRPr="00380B40" w:rsidRDefault="00380B40" w:rsidP="00007F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0B40">
        <w:rPr>
          <w:rFonts w:ascii="Times New Roman" w:hAnsi="Times New Roman" w:cs="Times New Roman"/>
          <w:color w:val="000000"/>
          <w:sz w:val="24"/>
          <w:szCs w:val="24"/>
          <w:u w:val="single"/>
        </w:rPr>
        <w:t>MODULO 2</w:t>
      </w:r>
    </w:p>
    <w:p w14:paraId="1F53A04D" w14:textId="77777777" w:rsidR="00007F87" w:rsidRDefault="00007F87" w:rsidP="00007F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968C3" w14:textId="2B6B9DE0" w:rsidR="00007F87" w:rsidRDefault="00E22802" w:rsidP="00007F8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2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Unità 4: </w:t>
      </w:r>
      <w:r w:rsidR="00E76420" w:rsidRPr="00E22802">
        <w:rPr>
          <w:rFonts w:ascii="Times New Roman" w:hAnsi="Times New Roman" w:cs="Times New Roman"/>
          <w:i/>
          <w:color w:val="000000"/>
          <w:sz w:val="24"/>
          <w:szCs w:val="24"/>
        </w:rPr>
        <w:t>Le equazioni di secondo grado</w:t>
      </w:r>
    </w:p>
    <w:p w14:paraId="5A947363" w14:textId="77777777" w:rsidR="00E22802" w:rsidRPr="00E22802" w:rsidRDefault="00E22802" w:rsidP="00007F8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74E2EC" w14:textId="5A3ED074" w:rsidR="00E76420" w:rsidRDefault="00E76420" w:rsidP="003929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risoluzione di un’equazione di secondo grado: </w:t>
      </w:r>
      <w:r w:rsidR="00257B2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2999" w:rsidRPr="00975A4A">
        <w:rPr>
          <w:rFonts w:ascii="Times New Roman" w:hAnsi="Times New Roman" w:cs="Times New Roman"/>
          <w:color w:val="000000"/>
          <w:sz w:val="24"/>
          <w:szCs w:val="24"/>
        </w:rPr>
        <w:t xml:space="preserve">quazioni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e incomplete</w:t>
      </w:r>
      <w:r w:rsidR="00392999" w:rsidRPr="0097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B2D">
        <w:rPr>
          <w:rFonts w:ascii="Times New Roman" w:hAnsi="Times New Roman" w:cs="Times New Roman"/>
          <w:color w:val="000000"/>
          <w:sz w:val="24"/>
          <w:szCs w:val="24"/>
        </w:rPr>
        <w:t xml:space="preserve">La formula ridotta. </w:t>
      </w:r>
      <w:r>
        <w:rPr>
          <w:rFonts w:ascii="Times New Roman" w:hAnsi="Times New Roman" w:cs="Times New Roman"/>
          <w:color w:val="000000"/>
          <w:sz w:val="24"/>
          <w:szCs w:val="24"/>
        </w:rPr>
        <w:t>Le relazioni fra le radici e i coefficienti di un’</w:t>
      </w:r>
      <w:r w:rsidR="00257B2D">
        <w:rPr>
          <w:rFonts w:ascii="Times New Roman" w:hAnsi="Times New Roman" w:cs="Times New Roman"/>
          <w:color w:val="000000"/>
          <w:sz w:val="24"/>
          <w:szCs w:val="24"/>
        </w:rPr>
        <w:t>equazione di secondo grado: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8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57B2D">
        <w:rPr>
          <w:rFonts w:ascii="Times New Roman" w:hAnsi="Times New Roman" w:cs="Times New Roman"/>
          <w:color w:val="000000"/>
          <w:sz w:val="24"/>
          <w:szCs w:val="24"/>
        </w:rPr>
        <w:t>a somma e il prodotto delle radici</w:t>
      </w:r>
      <w:r w:rsidR="003418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regola di Cartesio. La scomposizione di un trinomio di secondo </w:t>
      </w:r>
      <w:r w:rsidR="00257B2D">
        <w:rPr>
          <w:rFonts w:ascii="Times New Roman" w:hAnsi="Times New Roman" w:cs="Times New Roman"/>
          <w:color w:val="000000"/>
          <w:sz w:val="24"/>
          <w:szCs w:val="24"/>
        </w:rPr>
        <w:t>grado.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 xml:space="preserve">principali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equazioni parametriche. </w:t>
      </w:r>
    </w:p>
    <w:p w14:paraId="763248A7" w14:textId="0F0505D0" w:rsidR="00055B1B" w:rsidRDefault="00E22802" w:rsidP="00055B1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Unità 5: </w:t>
      </w:r>
      <w:r w:rsidR="00257B2D" w:rsidRPr="00E22802">
        <w:rPr>
          <w:rFonts w:ascii="Times New Roman" w:hAnsi="Times New Roman" w:cs="Times New Roman"/>
          <w:i/>
          <w:color w:val="000000"/>
          <w:sz w:val="24"/>
          <w:szCs w:val="24"/>
        </w:rPr>
        <w:t>Complementi di algebra</w:t>
      </w:r>
    </w:p>
    <w:p w14:paraId="1932DA43" w14:textId="77777777" w:rsidR="00E22802" w:rsidRPr="00E22802" w:rsidRDefault="00E22802" w:rsidP="00055B1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1A3578" w14:textId="607483F4" w:rsidR="00257B2D" w:rsidRPr="00055B1B" w:rsidRDefault="00257B2D" w:rsidP="00055B1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equazioni di grado superior</w:t>
      </w:r>
      <w:r w:rsidR="0065123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 secondo: le equazioni risolubili con la scomposizione in fattori, l’uso della regola di Ruffini, le equazioni binomie, le equazioni trinomie.</w:t>
      </w:r>
    </w:p>
    <w:p w14:paraId="4281E761" w14:textId="2EBEA5D6" w:rsidR="00257B2D" w:rsidRDefault="00257B2D" w:rsidP="00257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sistemi di secondo grado. I sistemi simmetrici</w:t>
      </w:r>
      <w:r w:rsidR="00055B1B">
        <w:rPr>
          <w:rFonts w:ascii="Times New Roman" w:hAnsi="Times New Roman" w:cs="Times New Roman"/>
          <w:color w:val="000000"/>
          <w:sz w:val="24"/>
          <w:szCs w:val="24"/>
        </w:rPr>
        <w:t>. Sistemi e problemi.</w:t>
      </w:r>
    </w:p>
    <w:p w14:paraId="19D94BA9" w14:textId="4C23865D" w:rsidR="005C77A6" w:rsidRDefault="005C77A6" w:rsidP="00257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Utilizzo dei Teoremi di Euclide e soprattutto di Pitagora per la risoluzione di problemi con equazioni di secondo grado </w:t>
      </w:r>
      <w:r w:rsidR="009F0CBC">
        <w:rPr>
          <w:rFonts w:ascii="Times New Roman" w:hAnsi="Times New Roman" w:cs="Times New Roman"/>
          <w:color w:val="000000"/>
          <w:sz w:val="24"/>
          <w:szCs w:val="24"/>
        </w:rPr>
        <w:t xml:space="preserve">e con </w:t>
      </w:r>
      <w:r>
        <w:rPr>
          <w:rFonts w:ascii="Times New Roman" w:hAnsi="Times New Roman" w:cs="Times New Roman"/>
          <w:color w:val="000000"/>
          <w:sz w:val="24"/>
          <w:szCs w:val="24"/>
        </w:rPr>
        <w:t>sistemi di equazioni.</w:t>
      </w:r>
    </w:p>
    <w:p w14:paraId="5F9F30D9" w14:textId="77777777" w:rsidR="00E22802" w:rsidRDefault="00E22802" w:rsidP="00257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64338" w14:textId="77777777" w:rsidR="00055B1B" w:rsidRPr="00257B2D" w:rsidRDefault="00055B1B" w:rsidP="00257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D70B0" w14:textId="326EF666" w:rsidR="00392999" w:rsidRDefault="00E22802" w:rsidP="00055B1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2802">
        <w:rPr>
          <w:rFonts w:ascii="Times New Roman" w:hAnsi="Times New Roman" w:cs="Times New Roman"/>
          <w:i/>
          <w:color w:val="000000"/>
          <w:sz w:val="24"/>
          <w:szCs w:val="24"/>
        </w:rPr>
        <w:t>Unità 5:</w:t>
      </w:r>
      <w:r w:rsidR="00422A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2802">
        <w:rPr>
          <w:rFonts w:ascii="Times New Roman" w:hAnsi="Times New Roman" w:cs="Times New Roman"/>
          <w:i/>
          <w:color w:val="000000"/>
          <w:sz w:val="24"/>
          <w:szCs w:val="24"/>
        </w:rPr>
        <w:t>Le disequazioni di secondo grado</w:t>
      </w:r>
    </w:p>
    <w:p w14:paraId="2435A94D" w14:textId="77777777" w:rsidR="00E22802" w:rsidRPr="00E22802" w:rsidRDefault="00E22802" w:rsidP="00055B1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1F91CBA" w14:textId="7F8F14D8" w:rsidR="00392999" w:rsidRDefault="007E2015" w:rsidP="00055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d</w:t>
      </w:r>
      <w:r w:rsidR="00392999" w:rsidRPr="00975A4A">
        <w:rPr>
          <w:rFonts w:ascii="Times New Roman" w:hAnsi="Times New Roman" w:cs="Times New Roman"/>
          <w:color w:val="000000"/>
          <w:sz w:val="24"/>
          <w:szCs w:val="24"/>
        </w:rPr>
        <w:t xml:space="preserve">isequazioni di secondo grado. </w:t>
      </w:r>
      <w:r w:rsidR="00585A0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92999" w:rsidRPr="00975A4A">
        <w:rPr>
          <w:rFonts w:ascii="Times New Roman" w:hAnsi="Times New Roman" w:cs="Times New Roman"/>
          <w:color w:val="000000"/>
          <w:sz w:val="24"/>
          <w:szCs w:val="24"/>
        </w:rPr>
        <w:t xml:space="preserve">isoluzione </w:t>
      </w:r>
      <w:r w:rsidR="007B368E">
        <w:rPr>
          <w:rFonts w:ascii="Times New Roman" w:hAnsi="Times New Roman" w:cs="Times New Roman"/>
          <w:color w:val="000000"/>
          <w:sz w:val="24"/>
          <w:szCs w:val="24"/>
        </w:rPr>
        <w:t>algebrica</w:t>
      </w:r>
      <w:r w:rsidR="00392999" w:rsidRPr="00975A4A">
        <w:rPr>
          <w:rFonts w:ascii="Times New Roman" w:hAnsi="Times New Roman" w:cs="Times New Roman"/>
          <w:color w:val="000000"/>
          <w:sz w:val="24"/>
          <w:szCs w:val="24"/>
        </w:rPr>
        <w:t xml:space="preserve"> di una disequazione di secondo grado. Disequazioni fratte. </w:t>
      </w:r>
      <w:r w:rsidR="007B368E">
        <w:rPr>
          <w:rFonts w:ascii="Times New Roman" w:hAnsi="Times New Roman" w:cs="Times New Roman"/>
          <w:color w:val="000000"/>
          <w:sz w:val="24"/>
          <w:szCs w:val="24"/>
        </w:rPr>
        <w:t xml:space="preserve">Qualche esempio di disequazioni </w:t>
      </w:r>
      <w:r w:rsidR="007B368E" w:rsidRPr="00975A4A">
        <w:rPr>
          <w:rFonts w:ascii="Times New Roman" w:hAnsi="Times New Roman" w:cs="Times New Roman"/>
          <w:color w:val="000000"/>
          <w:sz w:val="24"/>
          <w:szCs w:val="24"/>
        </w:rPr>
        <w:t>di grado superiore al secondo.</w:t>
      </w:r>
    </w:p>
    <w:p w14:paraId="2F1F920A" w14:textId="69324EF0" w:rsidR="005C77A6" w:rsidRDefault="005C77A6" w:rsidP="00055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B4E10" w14:textId="77777777" w:rsidR="005C77A6" w:rsidRDefault="005C77A6" w:rsidP="00055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29E49" w14:textId="56F41458" w:rsidR="00392999" w:rsidRDefault="00392999" w:rsidP="00392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999">
        <w:rPr>
          <w:rFonts w:ascii="Times New Roman" w:hAnsi="Times New Roman" w:cs="Times New Roman"/>
          <w:b/>
          <w:sz w:val="28"/>
          <w:szCs w:val="28"/>
        </w:rPr>
        <w:t>Geometria</w:t>
      </w:r>
    </w:p>
    <w:p w14:paraId="6CBD4C28" w14:textId="77777777" w:rsidR="00380B40" w:rsidRDefault="00380B40" w:rsidP="00392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3E7498" w14:textId="4B7514FD" w:rsidR="00D74396" w:rsidRPr="009F0CBC" w:rsidRDefault="00380B40" w:rsidP="0039299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0CBC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9F0CBC" w:rsidRPr="009F0CBC">
        <w:rPr>
          <w:rFonts w:ascii="Times New Roman" w:hAnsi="Times New Roman" w:cs="Times New Roman"/>
          <w:bCs/>
          <w:sz w:val="24"/>
          <w:szCs w:val="24"/>
          <w:u w:val="single"/>
        </w:rPr>
        <w:t>ODULO</w:t>
      </w:r>
      <w:r w:rsidRPr="009F0C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</w:t>
      </w:r>
    </w:p>
    <w:p w14:paraId="3223A181" w14:textId="77777777" w:rsidR="00380B40" w:rsidRPr="00380B40" w:rsidRDefault="00380B40" w:rsidP="0039299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D5B450C" w14:textId="7CED3B50" w:rsidR="00D74396" w:rsidRPr="00FC4A94" w:rsidRDefault="00D74396" w:rsidP="00D74396">
      <w:pPr>
        <w:rPr>
          <w:rFonts w:ascii="Times New Roman" w:hAnsi="Times New Roman" w:cs="Times New Roman"/>
          <w:i/>
          <w:sz w:val="24"/>
          <w:szCs w:val="24"/>
        </w:rPr>
      </w:pPr>
      <w:r w:rsidRPr="00FC4A94">
        <w:rPr>
          <w:rFonts w:ascii="Times New Roman" w:hAnsi="Times New Roman" w:cs="Times New Roman"/>
          <w:i/>
          <w:sz w:val="24"/>
          <w:szCs w:val="24"/>
        </w:rPr>
        <w:t xml:space="preserve">Unità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C4A94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Triangoli</w:t>
      </w:r>
    </w:p>
    <w:p w14:paraId="046B3066" w14:textId="09182EF7" w:rsidR="00FC4A94" w:rsidRPr="00FC4A94" w:rsidRDefault="00FC4A94" w:rsidP="00FC4A94">
      <w:pPr>
        <w:rPr>
          <w:rFonts w:ascii="Times New Roman" w:hAnsi="Times New Roman" w:cs="Times New Roman"/>
          <w:sz w:val="24"/>
          <w:szCs w:val="24"/>
        </w:rPr>
      </w:pPr>
      <w:r w:rsidRPr="00FC4A94">
        <w:rPr>
          <w:rFonts w:ascii="Times New Roman" w:hAnsi="Times New Roman" w:cs="Times New Roman"/>
          <w:sz w:val="24"/>
          <w:szCs w:val="24"/>
        </w:rPr>
        <w:t xml:space="preserve">La congruenza dei triangoli e il primo criterio di congruenza. Il secondo criterio di congruenza dei triangoli. Le proprietà del triangolo isoscele: teorema del triangolo isoscele; l’inverso del teorema del triangolo isoscele; la bisettrice nel triangolo isoscele; proprietà del triangolo equilatero. Il terzo criterio di congruenza dei triangoli.  Le disuguaglianze nei triangoli: teorema dell’angolo esterno; conseguenze; teorema della relazione tra lato maggiore e angolo maggiore; teorema delle relazioni tra i lati di un triangolo. </w:t>
      </w:r>
    </w:p>
    <w:p w14:paraId="1F2C7034" w14:textId="77777777" w:rsidR="00FC4A94" w:rsidRPr="00FC4A94" w:rsidRDefault="00FC4A94" w:rsidP="00FC4A94">
      <w:pPr>
        <w:rPr>
          <w:rFonts w:ascii="Times New Roman" w:hAnsi="Times New Roman" w:cs="Times New Roman"/>
          <w:sz w:val="24"/>
          <w:szCs w:val="24"/>
        </w:rPr>
      </w:pPr>
    </w:p>
    <w:p w14:paraId="06D948BF" w14:textId="77777777" w:rsidR="00FC4A94" w:rsidRPr="00FC4A94" w:rsidRDefault="00FC4A94" w:rsidP="00FC4A94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41908735"/>
      <w:r w:rsidRPr="00FC4A94">
        <w:rPr>
          <w:rFonts w:ascii="Times New Roman" w:hAnsi="Times New Roman" w:cs="Times New Roman"/>
          <w:i/>
          <w:sz w:val="24"/>
          <w:szCs w:val="24"/>
        </w:rPr>
        <w:t>Unità 2:  Perpendicolari e parallele. Parallelogrammi e trapezi</w:t>
      </w:r>
    </w:p>
    <w:bookmarkEnd w:id="1"/>
    <w:p w14:paraId="1C88F432" w14:textId="59A77A7C" w:rsidR="00FC4A94" w:rsidRPr="00FC4A94" w:rsidRDefault="00FC4A94" w:rsidP="00FC4A94">
      <w:pPr>
        <w:rPr>
          <w:rFonts w:ascii="Times New Roman" w:hAnsi="Times New Roman" w:cs="Times New Roman"/>
          <w:sz w:val="24"/>
          <w:szCs w:val="24"/>
        </w:rPr>
      </w:pPr>
      <w:r w:rsidRPr="00FC4A94">
        <w:rPr>
          <w:rFonts w:ascii="Times New Roman" w:hAnsi="Times New Roman" w:cs="Times New Roman"/>
          <w:sz w:val="24"/>
          <w:szCs w:val="24"/>
        </w:rPr>
        <w:t xml:space="preserve">Le rette perpendicolari: definizione; teorema dell’esistenza e dell’unicità della perpendicolare; le proiezioni ortogonali; la distanza di un punto da una retta; l’asse di un segmento. Rette tagliate da una trasversale. Le rette parallele. Criterio di parallelismo. Teorema inverso del criterio di parallelismo. Corollari. Le proprietà degli angoli dei poligoni: teorema dell’angolo esterno; teorema della somma degli angoli interni di un triangolo; teorema della somma degli angoli interni di un poligono convesso; teorema della somma degli angoli esterni di un poligono convesso. Il IV criterio di congruenza dei triangoli rettangoli. </w:t>
      </w:r>
    </w:p>
    <w:p w14:paraId="1DDA1621" w14:textId="351F92B8" w:rsidR="00FC4A94" w:rsidRDefault="00FC4A94" w:rsidP="00FC4A94">
      <w:pPr>
        <w:rPr>
          <w:rFonts w:ascii="Times New Roman" w:hAnsi="Times New Roman" w:cs="Times New Roman"/>
          <w:sz w:val="24"/>
          <w:szCs w:val="24"/>
        </w:rPr>
      </w:pPr>
      <w:r w:rsidRPr="00FC4A94">
        <w:rPr>
          <w:rFonts w:ascii="Times New Roman" w:hAnsi="Times New Roman" w:cs="Times New Roman"/>
          <w:sz w:val="24"/>
          <w:szCs w:val="24"/>
        </w:rPr>
        <w:t>Il parallelogramma: definizione, condizioni necessarie e sufficienti affinché un quadrilatero sia un parallelogramma. Il rettangolo: definizione, proprietà delle diagonali di un rettangolo; Il rombo: definizione; proprietà delle diagonali del rombo; Il quadrato: definizione; proprietà del quadrato;</w:t>
      </w:r>
      <w:r w:rsidR="000B4FB1">
        <w:rPr>
          <w:rFonts w:ascii="Times New Roman" w:hAnsi="Times New Roman" w:cs="Times New Roman"/>
          <w:sz w:val="24"/>
          <w:szCs w:val="24"/>
        </w:rPr>
        <w:t xml:space="preserve"> Definizione di </w:t>
      </w:r>
      <w:r w:rsidRPr="00FC4A94">
        <w:rPr>
          <w:rFonts w:ascii="Times New Roman" w:hAnsi="Times New Roman" w:cs="Times New Roman"/>
          <w:sz w:val="24"/>
          <w:szCs w:val="24"/>
        </w:rPr>
        <w:t xml:space="preserve">trapezio </w:t>
      </w:r>
    </w:p>
    <w:p w14:paraId="08BC9B94" w14:textId="39F8A7BA" w:rsidR="00380B40" w:rsidRPr="00380B40" w:rsidRDefault="00380B40" w:rsidP="00FC4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0B40">
        <w:rPr>
          <w:rFonts w:ascii="Times New Roman" w:hAnsi="Times New Roman" w:cs="Times New Roman"/>
          <w:sz w:val="24"/>
          <w:szCs w:val="24"/>
          <w:u w:val="single"/>
        </w:rPr>
        <w:t>MODULO 2</w:t>
      </w:r>
    </w:p>
    <w:p w14:paraId="03DB0FCB" w14:textId="275CDB2A" w:rsidR="000B4FB1" w:rsidRDefault="000B4FB1" w:rsidP="000B4FB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4A94">
        <w:rPr>
          <w:rFonts w:ascii="Times New Roman" w:hAnsi="Times New Roman" w:cs="Times New Roman"/>
          <w:i/>
          <w:sz w:val="24"/>
          <w:szCs w:val="24"/>
        </w:rPr>
        <w:t xml:space="preserve">Unità </w:t>
      </w:r>
      <w:r>
        <w:rPr>
          <w:rFonts w:ascii="Times New Roman" w:hAnsi="Times New Roman" w:cs="Times New Roman"/>
          <w:i/>
          <w:sz w:val="24"/>
          <w:szCs w:val="24"/>
        </w:rPr>
        <w:t>3: C</w:t>
      </w:r>
      <w:r w:rsidRPr="000B4FB1">
        <w:rPr>
          <w:rFonts w:ascii="Times New Roman" w:hAnsi="Times New Roman" w:cs="Times New Roman"/>
          <w:i/>
          <w:color w:val="000000"/>
          <w:sz w:val="24"/>
          <w:szCs w:val="24"/>
        </w:rPr>
        <w:t>irconferenza, i poligoni inscritti e circoscritti</w:t>
      </w:r>
    </w:p>
    <w:p w14:paraId="6D41720A" w14:textId="77777777" w:rsidR="000B4FB1" w:rsidRPr="000B4FB1" w:rsidRDefault="000B4FB1" w:rsidP="000B4FB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B7D798" w14:textId="0DBEF044" w:rsidR="00774FDB" w:rsidRDefault="00392999" w:rsidP="00DB4C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4FDB">
        <w:rPr>
          <w:rFonts w:ascii="Times New Roman" w:hAnsi="Times New Roman" w:cs="Times New Roman"/>
          <w:color w:val="000000"/>
          <w:sz w:val="24"/>
          <w:szCs w:val="24"/>
        </w:rPr>
        <w:t>Luoghi geometrici. Circonferenza e cerchio. L</w:t>
      </w:r>
      <w:r w:rsidR="00774FDB" w:rsidRPr="00774FDB">
        <w:rPr>
          <w:rFonts w:ascii="Times New Roman" w:hAnsi="Times New Roman" w:cs="Times New Roman"/>
          <w:color w:val="000000"/>
          <w:sz w:val="24"/>
          <w:szCs w:val="24"/>
        </w:rPr>
        <w:t>e posizioni di una retta rispetto a una circonferenza.</w:t>
      </w:r>
      <w:r w:rsidR="0077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DB" w:rsidRPr="00774FDB">
        <w:rPr>
          <w:rFonts w:ascii="Times New Roman" w:hAnsi="Times New Roman" w:cs="Times New Roman"/>
          <w:color w:val="000000"/>
          <w:sz w:val="24"/>
          <w:szCs w:val="24"/>
        </w:rPr>
        <w:t>Le posizioni reciproche fra due circonferenze. Gli angoli alla circonferenza e i corrispondenti angoli al centro</w:t>
      </w:r>
      <w:r w:rsidR="00774FDB">
        <w:rPr>
          <w:rFonts w:ascii="Times New Roman" w:hAnsi="Times New Roman" w:cs="Times New Roman"/>
          <w:color w:val="000000"/>
          <w:sz w:val="24"/>
          <w:szCs w:val="24"/>
        </w:rPr>
        <w:t>. I p</w:t>
      </w:r>
      <w:r w:rsidRPr="00774FDB">
        <w:rPr>
          <w:rFonts w:ascii="Times New Roman" w:hAnsi="Times New Roman" w:cs="Times New Roman"/>
          <w:color w:val="000000"/>
          <w:sz w:val="24"/>
          <w:szCs w:val="24"/>
        </w:rPr>
        <w:t xml:space="preserve">oligoni inscritti e circoscritti. </w:t>
      </w:r>
      <w:r w:rsidR="00774FDB">
        <w:rPr>
          <w:rFonts w:ascii="Times New Roman" w:hAnsi="Times New Roman" w:cs="Times New Roman"/>
          <w:color w:val="000000"/>
          <w:sz w:val="24"/>
          <w:szCs w:val="24"/>
        </w:rPr>
        <w:t>I p</w:t>
      </w:r>
      <w:r w:rsidRPr="00774FDB">
        <w:rPr>
          <w:rFonts w:ascii="Times New Roman" w:hAnsi="Times New Roman" w:cs="Times New Roman"/>
          <w:color w:val="000000"/>
          <w:sz w:val="24"/>
          <w:szCs w:val="24"/>
        </w:rPr>
        <w:t xml:space="preserve">unti notevoli di un triangolo. </w:t>
      </w:r>
    </w:p>
    <w:p w14:paraId="2AA15551" w14:textId="3A912502" w:rsidR="004E301C" w:rsidRDefault="004E301C" w:rsidP="00685F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85E38" w14:textId="77777777" w:rsidR="00CF4AA3" w:rsidRDefault="00CF4AA3" w:rsidP="00CF4A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rappresentanti della classe hanno preso visione ed approvato il programma</w:t>
      </w:r>
    </w:p>
    <w:p w14:paraId="72040ECF" w14:textId="77777777" w:rsidR="00CF4AA3" w:rsidRDefault="00CF4AA3" w:rsidP="00CF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Marcello Cataldo</w:t>
      </w:r>
    </w:p>
    <w:p w14:paraId="171E7A32" w14:textId="77777777" w:rsidR="00945E13" w:rsidRPr="004C11E2" w:rsidRDefault="00945E13" w:rsidP="004C11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E13" w:rsidRPr="004C1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E2"/>
    <w:rsid w:val="00007F87"/>
    <w:rsid w:val="00055B1B"/>
    <w:rsid w:val="000B4FB1"/>
    <w:rsid w:val="000F39B9"/>
    <w:rsid w:val="001131C3"/>
    <w:rsid w:val="001D1C86"/>
    <w:rsid w:val="00257B2D"/>
    <w:rsid w:val="0027115B"/>
    <w:rsid w:val="00280904"/>
    <w:rsid w:val="00280D89"/>
    <w:rsid w:val="00300CF3"/>
    <w:rsid w:val="00311FCD"/>
    <w:rsid w:val="003403D6"/>
    <w:rsid w:val="003418BB"/>
    <w:rsid w:val="00380B40"/>
    <w:rsid w:val="00392999"/>
    <w:rsid w:val="003E4054"/>
    <w:rsid w:val="00422A80"/>
    <w:rsid w:val="004B7D43"/>
    <w:rsid w:val="004C11E2"/>
    <w:rsid w:val="004E301C"/>
    <w:rsid w:val="00585A0E"/>
    <w:rsid w:val="005C2023"/>
    <w:rsid w:val="005C77A6"/>
    <w:rsid w:val="005E21D2"/>
    <w:rsid w:val="00651238"/>
    <w:rsid w:val="00685FDF"/>
    <w:rsid w:val="00740274"/>
    <w:rsid w:val="00770A77"/>
    <w:rsid w:val="00774FDB"/>
    <w:rsid w:val="007B368E"/>
    <w:rsid w:val="007E2015"/>
    <w:rsid w:val="0087439D"/>
    <w:rsid w:val="00890318"/>
    <w:rsid w:val="008D7B82"/>
    <w:rsid w:val="00945E13"/>
    <w:rsid w:val="00975A4A"/>
    <w:rsid w:val="009F0CBC"/>
    <w:rsid w:val="00AC610F"/>
    <w:rsid w:val="00B21E0B"/>
    <w:rsid w:val="00BA73DC"/>
    <w:rsid w:val="00CE2645"/>
    <w:rsid w:val="00CF4AA3"/>
    <w:rsid w:val="00D74396"/>
    <w:rsid w:val="00DB4CA0"/>
    <w:rsid w:val="00E22802"/>
    <w:rsid w:val="00E3193E"/>
    <w:rsid w:val="00E32D75"/>
    <w:rsid w:val="00E76420"/>
    <w:rsid w:val="00EA177B"/>
    <w:rsid w:val="00F17F51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C760"/>
  <w15:chartTrackingRefBased/>
  <w15:docId w15:val="{BF82DE4E-A0DB-41DA-9986-E51B0D9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rsid w:val="00CE26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E2645"/>
    <w:rPr>
      <w:rFonts w:ascii="Courier New" w:eastAsia="Times New Roman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274"/>
    <w:rPr>
      <w:rFonts w:ascii="Segoe UI" w:hAnsi="Segoe UI" w:cs="Segoe UI"/>
      <w:sz w:val="18"/>
      <w:szCs w:val="18"/>
    </w:rPr>
  </w:style>
  <w:style w:type="paragraph" w:customStyle="1" w:styleId="Normale1">
    <w:name w:val="Normale1"/>
    <w:autoRedefine/>
    <w:rsid w:val="00FC4A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left="709" w:right="54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marcello1</dc:creator>
  <cp:keywords/>
  <dc:description/>
  <cp:lastModifiedBy>marcello marcello</cp:lastModifiedBy>
  <cp:revision>4</cp:revision>
  <cp:lastPrinted>2015-05-31T18:41:00Z</cp:lastPrinted>
  <dcterms:created xsi:type="dcterms:W3CDTF">2020-06-01T11:26:00Z</dcterms:created>
  <dcterms:modified xsi:type="dcterms:W3CDTF">2020-06-13T19:11:00Z</dcterms:modified>
</cp:coreProperties>
</file>